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pict>
          <v:shape id="_x0000_s1025" o:spid="_x0000_s1025" o:spt="75" type="#_x0000_t75" style="position:absolute;left:0pt;margin-left:904pt;margin-top:988pt;height:38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44"/>
          <w:szCs w:val="44"/>
          <w:lang w:val="en-US" w:eastAsia="zh-CN"/>
        </w:rPr>
        <w:t>兰河一中</w:t>
      </w:r>
      <w:r>
        <w:rPr>
          <w:rFonts w:hint="eastAsia"/>
          <w:b/>
          <w:sz w:val="44"/>
          <w:szCs w:val="44"/>
        </w:rPr>
        <w:t>教学设计</w:t>
      </w: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  <w:lang w:val="en-US" w:eastAsia="zh-CN"/>
        </w:rPr>
        <w:t>C</w:t>
      </w:r>
      <w:r>
        <w:rPr>
          <w:rFonts w:hint="eastAsia"/>
          <w:b/>
          <w:sz w:val="44"/>
          <w:szCs w:val="44"/>
          <w:u w:val="none"/>
          <w:lang w:val="en-US" w:eastAsia="zh-CN"/>
        </w:rPr>
        <w:t>案</w:t>
      </w:r>
      <w:r>
        <w:rPr>
          <w:rFonts w:hint="eastAsia"/>
          <w:b/>
          <w:sz w:val="44"/>
          <w:szCs w:val="44"/>
          <w:lang w:eastAsia="zh-CN"/>
        </w:rPr>
        <w:t>）</w:t>
      </w:r>
    </w:p>
    <w:tbl>
      <w:tblPr>
        <w:tblStyle w:val="8"/>
        <w:tblW w:w="9521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800"/>
        <w:gridCol w:w="1460"/>
        <w:gridCol w:w="2302"/>
        <w:gridCol w:w="510"/>
        <w:gridCol w:w="688"/>
        <w:gridCol w:w="5"/>
        <w:gridCol w:w="2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    科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教者姓名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刘晓东</w:t>
            </w:r>
          </w:p>
        </w:tc>
        <w:tc>
          <w:tcPr>
            <w:tcW w:w="1205" w:type="dxa"/>
            <w:gridSpan w:val="4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主 备 人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刘晓东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题</w:t>
            </w:r>
          </w:p>
        </w:tc>
        <w:tc>
          <w:tcPr>
            <w:tcW w:w="556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《植树的牧羊人》课题（第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1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课时）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课时安排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授课时间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授课课时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授课班级</w:t>
            </w:r>
          </w:p>
        </w:tc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六年二班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201" w:type="dxa"/>
            <w:vAlign w:val="center"/>
          </w:tcPr>
          <w:p>
            <w:pPr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1.积累本课词语，朗读课文，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学会运用勾画关键语句的方法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把握课文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思路，理清故事内容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通过圈点勾画的方法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初步感知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牧羊人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人物形象。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学习牧羊人坚守信念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，默默奉献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的品德，树立正确的价值观。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教学重点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积累本课词语，朗读课文，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学会运用勾画关键语句的方法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把握课文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思路，理清故事内容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教学难点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通过圈点勾画的方法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初步感知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牧羊人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人物形象。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教法学法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圈点勾画法   探究法   积累法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教学手段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73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教学流程设计</w:t>
            </w:r>
          </w:p>
        </w:tc>
        <w:tc>
          <w:tcPr>
            <w:tcW w:w="2248" w:type="dxa"/>
            <w:gridSpan w:val="4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7273" w:type="dxa"/>
            <w:gridSpan w:val="5"/>
            <w:vAlign w:val="top"/>
          </w:tcPr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创设情境，导入新课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一个人，一双手，一颗颗种子埋下，一棵棵小树扎根；几十年，几经世事变迁，几许沉默守候，几多荒漠变绿洲。这并不是一个神话，创造这一奇迹的，只是一个普普通通的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牧羊人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。今天，就让我们走进《植树的牧羊人》。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出示目标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1.积累本课词语，朗读课文，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学会运用勾画关键语句的方法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把握课文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思路，理清故事内容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通过圈点勾画的方法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初步感知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牧羊人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人物形象。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学习牧羊人坚守信念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，默默奉献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的品德，树立正确的价值观。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学生齐读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自主学习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（一）积累本课字词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认读加点字音（抢答）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重点词语释义（连线）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介绍本文作者</w:t>
            </w:r>
            <w:bookmarkStart w:id="0" w:name="_GoBack"/>
            <w:bookmarkEnd w:id="0"/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检查预习 整体感知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用简洁的语言概括文章的事件。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标出文章层次并归纳层意。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提问学生回答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合作探究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轮读课文，用圈点勾画法找出“我”三次踏上高原所看到的不同画面，填写下列表格，体会高原的变化。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牧羊人把荒凉的土地变成了美丽富饶的绿洲，你觉得他是一个什么样的人？跳读课文，用波浪线画出描写牧羊人的相关语句，小组讨论牧羊人的形象。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参考句式：从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  <w:lang w:val="en-US" w:eastAsia="zh-CN"/>
              </w:rPr>
              <w:t>看出他是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的人。（板书）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leftChars="0" w:right="0" w:righ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训练提升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牧羊人把荒漠变成了美丽富饶的绿洲，是他坚守信念，无私奉献的精神在支撑着他，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我们所处的社会中也有很多默默“种树”的人，他们以非凡的毅力，辛勤耕耘，种植着希望和幸福。你认识或听说过这样的人吗？说一说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（一分钟思考）</w:t>
            </w:r>
          </w:p>
          <w:p>
            <w:pPr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老师示范，学生发言。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Chars="0" w:right="0" w:rightChars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反应稳固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布置作业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必做题（AB）：熟读课文，找出本文中环境描写的句子，思考，这些描写对塑造牧羊人的形象有什么作用。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选做题为：B为本文内容配一幅画；A给牧羊人写一段颁奖词。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结束语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4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248" w:type="dxa"/>
            <w:gridSpan w:val="4"/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创设情境，从一字一句中感受语言的熏陶</w:t>
            </w: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明确任务</w:t>
            </w:r>
          </w:p>
          <w:p>
            <w:pPr>
              <w:bidi w:val="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有的放矢</w:t>
            </w:r>
          </w:p>
          <w:p>
            <w:pPr>
              <w:bidi w:val="0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字词是构建语言大厦的砖石，是学习文章的基础。</w:t>
            </w: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边听边看边想，全方位感知课文内容</w:t>
            </w: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精研细品</w:t>
            </w: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厚积薄发</w:t>
            </w: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拓展延伸，培植正确的价值观</w:t>
            </w: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各个层次都有收获</w:t>
            </w: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</w:tc>
      </w:tr>
    </w:tbl>
    <w:tbl>
      <w:tblPr>
        <w:tblStyle w:val="8"/>
        <w:tblpPr w:leftFromText="180" w:rightFromText="180" w:vertAnchor="text" w:horzAnchor="page" w:tblpX="1507" w:tblpY="65"/>
        <w:tblOverlap w:val="never"/>
        <w:tblW w:w="9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5"/>
        <w:gridCol w:w="6640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3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教学流程设计</w:t>
            </w:r>
          </w:p>
        </w:tc>
        <w:tc>
          <w:tcPr>
            <w:tcW w:w="22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345" w:type="dxa"/>
            <w:gridSpan w:val="3"/>
          </w:tcPr>
          <w:p>
            <w:pPr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</w:trPr>
        <w:tc>
          <w:tcPr>
            <w:tcW w:w="70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板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</w:t>
            </w:r>
          </w:p>
        </w:tc>
        <w:tc>
          <w:tcPr>
            <w:tcW w:w="8891" w:type="dxa"/>
            <w:gridSpan w:val="2"/>
          </w:tcPr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植树的牧羊人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荒漠                     绿洲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坚守信念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坚毅执著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default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默默奉献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反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思</w:t>
            </w:r>
          </w:p>
        </w:tc>
        <w:tc>
          <w:tcPr>
            <w:tcW w:w="8896" w:type="dxa"/>
            <w:gridSpan w:val="3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D09E02"/>
    <w:multiLevelType w:val="singleLevel"/>
    <w:tmpl w:val="8AD09E0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46C252"/>
    <w:multiLevelType w:val="singleLevel"/>
    <w:tmpl w:val="B546C2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53E8F01"/>
    <w:multiLevelType w:val="singleLevel"/>
    <w:tmpl w:val="E53E8F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F3E25FA"/>
    <w:multiLevelType w:val="singleLevel"/>
    <w:tmpl w:val="FF3E25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6AF344A"/>
    <w:multiLevelType w:val="singleLevel"/>
    <w:tmpl w:val="06AF34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ZWM2ODA2Mjg2ZGQ2MTZjYWQwMzA2MzNkYjNlMDEifQ=="/>
  </w:docVars>
  <w:rsids>
    <w:rsidRoot w:val="00000000"/>
    <w:rsid w:val="002C6637"/>
    <w:rsid w:val="00A52198"/>
    <w:rsid w:val="00A65FA9"/>
    <w:rsid w:val="00B4635D"/>
    <w:rsid w:val="01101675"/>
    <w:rsid w:val="027F6AB2"/>
    <w:rsid w:val="03430364"/>
    <w:rsid w:val="039F4852"/>
    <w:rsid w:val="04A96068"/>
    <w:rsid w:val="04DA4474"/>
    <w:rsid w:val="05C64336"/>
    <w:rsid w:val="05D24228"/>
    <w:rsid w:val="06400C4E"/>
    <w:rsid w:val="066D7EA3"/>
    <w:rsid w:val="06D8015B"/>
    <w:rsid w:val="09056E29"/>
    <w:rsid w:val="09E65669"/>
    <w:rsid w:val="0A3D532E"/>
    <w:rsid w:val="0A6F1B02"/>
    <w:rsid w:val="115C46CF"/>
    <w:rsid w:val="172C5003"/>
    <w:rsid w:val="1BF43C15"/>
    <w:rsid w:val="1DA11135"/>
    <w:rsid w:val="1DEC53A4"/>
    <w:rsid w:val="1E0B5246"/>
    <w:rsid w:val="1EA731C1"/>
    <w:rsid w:val="1F340F06"/>
    <w:rsid w:val="1F451B8C"/>
    <w:rsid w:val="21247FCD"/>
    <w:rsid w:val="2136274B"/>
    <w:rsid w:val="216170F3"/>
    <w:rsid w:val="21BA320B"/>
    <w:rsid w:val="22092AFA"/>
    <w:rsid w:val="222A020F"/>
    <w:rsid w:val="226C5C69"/>
    <w:rsid w:val="23887A65"/>
    <w:rsid w:val="23B819CC"/>
    <w:rsid w:val="243610CA"/>
    <w:rsid w:val="247074BE"/>
    <w:rsid w:val="275859A0"/>
    <w:rsid w:val="2A644C2B"/>
    <w:rsid w:val="2D412759"/>
    <w:rsid w:val="2D65252C"/>
    <w:rsid w:val="2D6C198D"/>
    <w:rsid w:val="2D706C48"/>
    <w:rsid w:val="2D897DA1"/>
    <w:rsid w:val="2DD643F0"/>
    <w:rsid w:val="307C4586"/>
    <w:rsid w:val="30CE793F"/>
    <w:rsid w:val="342C6978"/>
    <w:rsid w:val="352B38D5"/>
    <w:rsid w:val="36275AC3"/>
    <w:rsid w:val="36527A5E"/>
    <w:rsid w:val="3672472E"/>
    <w:rsid w:val="37492C0F"/>
    <w:rsid w:val="37AE622A"/>
    <w:rsid w:val="38BD1B07"/>
    <w:rsid w:val="3A20540E"/>
    <w:rsid w:val="3B6A259A"/>
    <w:rsid w:val="3BAC5E63"/>
    <w:rsid w:val="3BC1546A"/>
    <w:rsid w:val="3BC3493B"/>
    <w:rsid w:val="40B3559D"/>
    <w:rsid w:val="40FA31CC"/>
    <w:rsid w:val="4247461B"/>
    <w:rsid w:val="432B3B11"/>
    <w:rsid w:val="43DC7F6E"/>
    <w:rsid w:val="479E2D6D"/>
    <w:rsid w:val="496A379E"/>
    <w:rsid w:val="4DF75326"/>
    <w:rsid w:val="4F8A7F2A"/>
    <w:rsid w:val="51363DAD"/>
    <w:rsid w:val="51A4733C"/>
    <w:rsid w:val="51BA52B3"/>
    <w:rsid w:val="53A27940"/>
    <w:rsid w:val="53CD3A05"/>
    <w:rsid w:val="5420360D"/>
    <w:rsid w:val="554F368F"/>
    <w:rsid w:val="55F258FE"/>
    <w:rsid w:val="56660C90"/>
    <w:rsid w:val="57EE2B03"/>
    <w:rsid w:val="585241FD"/>
    <w:rsid w:val="595A2602"/>
    <w:rsid w:val="59B32F1C"/>
    <w:rsid w:val="59C3464B"/>
    <w:rsid w:val="5BD01E2D"/>
    <w:rsid w:val="5CA6628A"/>
    <w:rsid w:val="5D2A3D70"/>
    <w:rsid w:val="5D737880"/>
    <w:rsid w:val="5EAC5E12"/>
    <w:rsid w:val="5FB817E0"/>
    <w:rsid w:val="60B4460B"/>
    <w:rsid w:val="63030F96"/>
    <w:rsid w:val="65DD64B3"/>
    <w:rsid w:val="66157FDD"/>
    <w:rsid w:val="66C86FD2"/>
    <w:rsid w:val="68356F22"/>
    <w:rsid w:val="686708AA"/>
    <w:rsid w:val="6A0855C1"/>
    <w:rsid w:val="6A7F7C07"/>
    <w:rsid w:val="6BCC7DCD"/>
    <w:rsid w:val="6D0203A4"/>
    <w:rsid w:val="6DB24266"/>
    <w:rsid w:val="6E2E60E0"/>
    <w:rsid w:val="705852A5"/>
    <w:rsid w:val="7102127F"/>
    <w:rsid w:val="727D0D55"/>
    <w:rsid w:val="727F33AE"/>
    <w:rsid w:val="72DE07DB"/>
    <w:rsid w:val="74F738BB"/>
    <w:rsid w:val="752E291E"/>
    <w:rsid w:val="761C6405"/>
    <w:rsid w:val="77F06061"/>
    <w:rsid w:val="78D0295D"/>
    <w:rsid w:val="7C4D4D60"/>
    <w:rsid w:val="7CFB5D27"/>
    <w:rsid w:val="7F1E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hAnsi="Arial" w:cs="宋体"/>
      <w:kern w:val="0"/>
      <w:sz w:val="32"/>
      <w:szCs w:val="32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9"/>
    <w:qFormat/>
    <w:uiPriority w:val="99"/>
    <w:rPr>
      <w:rFonts w:ascii="宋体" w:hAnsi="Courier New" w:cs="Courier New"/>
      <w:szCs w:val="21"/>
    </w:rPr>
  </w:style>
  <w:style w:type="character" w:customStyle="1" w:styleId="15">
    <w:name w:val="纯文本 Char1"/>
    <w:basedOn w:val="9"/>
    <w:link w:val="3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8FBAB4-F7A4-472F-89BC-8FFC55E4B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1011</Words>
  <Characters>1018</Characters>
  <Lines>17</Lines>
  <Paragraphs>4</Paragraphs>
  <TotalTime>2</TotalTime>
  <ScaleCrop>false</ScaleCrop>
  <LinksUpToDate>false</LinksUpToDate>
  <CharactersWithSpaces>1132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2018-02-27T05:59:00Z</dcterms:created>
  <dc:creator>Computer</dc:creator>
  <cp:lastModifiedBy>倚剑白云天</cp:lastModifiedBy>
  <cp:lastPrinted>2021-04-06T02:11:00Z</cp:lastPrinted>
  <dcterms:modified xsi:type="dcterms:W3CDTF">2023-03-30T13:24:21Z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A4EB9CB8F808401BBB4FF5B869A9E1BA</vt:lpwstr>
  </property>
</Properties>
</file>